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E6" w:rsidRDefault="007529E4" w:rsidP="005431E6">
      <w:pPr>
        <w:rPr>
          <w:bCs/>
        </w:rPr>
      </w:pPr>
      <w:r w:rsidRPr="007529E4">
        <w:rPr>
          <w:bCs/>
          <w:noProof/>
          <w:lang w:val="en-US" w:eastAsia="en-US"/>
        </w:rPr>
        <w:pict>
          <v:line id="Straight Connector 16" o:spid="_x0000_s1026" style="position:absolute;z-index:251660288;visibility:visible;mso-wrap-distance-top:-1e-4mm;mso-wrap-distance-bottom:-1e-4mm" from="-30.75pt,47.15pt" to="476.55pt,47.15pt" wrapcoords="1 1 677 1 67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" strokeweight="1pt">
            <w10:wrap type="through"/>
            <w10:anchorlock/>
          </v:line>
        </w:pict>
      </w:r>
      <w:r w:rsidR="008728EF">
        <w:rPr>
          <w:bCs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-446405</wp:posOffset>
            </wp:positionV>
            <wp:extent cx="547370" cy="762000"/>
            <wp:effectExtent l="0" t="0" r="11430" b="0"/>
            <wp:wrapThrough wrapText="bothSides">
              <wp:wrapPolygon edited="0">
                <wp:start x="0" y="0"/>
                <wp:lineTo x="0" y="20880"/>
                <wp:lineTo x="21049" y="20880"/>
                <wp:lineTo x="21049" y="0"/>
                <wp:lineTo x="0" y="0"/>
              </wp:wrapPolygon>
            </wp:wrapThrough>
            <wp:docPr id="1" name="Picture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8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29E4">
        <w:rPr>
          <w:bCs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margin-left:14.2pt;margin-top:-44.6pt;width:470.45pt;height:75.25pt;z-index:251658240;visibility:visible;mso-position-horizontal-relative:text;mso-position-vertical-relative:text" wrapcoords="-34 0 -34 21384 21600 21384 21600 0 -3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" stroked="f">
            <v:textbox inset="0,,0">
              <w:txbxContent>
                <w:p w:rsidR="00D31199" w:rsidRDefault="00D31199" w:rsidP="00AD33C2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</w:p>
                <w:tbl>
                  <w:tblPr>
                    <w:tblW w:w="9227" w:type="dxa"/>
                    <w:tblInd w:w="49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27"/>
                  </w:tblGrid>
                  <w:tr w:rsidR="00D31199">
                    <w:trPr>
                      <w:cantSplit/>
                    </w:trPr>
                    <w:tc>
                      <w:tcPr>
                        <w:tcW w:w="9227" w:type="dxa"/>
                      </w:tcPr>
                      <w:p w:rsidR="00D31199" w:rsidRDefault="00D31199">
                        <w:pPr>
                          <w:pStyle w:val="Hlavika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fr-FR"/>
                          </w:rPr>
                        </w:pPr>
                        <w:r w:rsidRPr="00F55D7E">
                          <w:rPr>
                            <w:b/>
                            <w:bCs/>
                            <w:sz w:val="28"/>
                            <w:szCs w:val="28"/>
                            <w:lang w:val="fr-FR"/>
                          </w:rPr>
                          <w:t>ÚSTREDIE PRÁCE, SOCIÁLNYCH VECÍ A RODINY</w:t>
                        </w:r>
                      </w:p>
                      <w:p w:rsidR="00D31199" w:rsidRDefault="00D31199" w:rsidP="00AD33C2">
                        <w:pPr>
                          <w:pStyle w:val="Hlavika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31199">
                    <w:trPr>
                      <w:cantSplit/>
                      <w:trHeight w:val="284"/>
                    </w:trPr>
                    <w:tc>
                      <w:tcPr>
                        <w:tcW w:w="9227" w:type="dxa"/>
                        <w:vAlign w:val="bottom"/>
                      </w:tcPr>
                      <w:p w:rsidR="00D31199" w:rsidRDefault="00D31199">
                        <w:pPr>
                          <w:pStyle w:val="Hlavika"/>
                          <w:jc w:val="center"/>
                          <w:rPr>
                            <w:b/>
                            <w:bCs/>
                            <w:caps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Špitálska 8, 812 67 BRATISLAVA</w:t>
                        </w:r>
                      </w:p>
                    </w:tc>
                  </w:tr>
                  <w:tr w:rsidR="00D31199">
                    <w:trPr>
                      <w:cantSplit/>
                      <w:trHeight w:val="236"/>
                    </w:trPr>
                    <w:tc>
                      <w:tcPr>
                        <w:tcW w:w="9227" w:type="dxa"/>
                      </w:tcPr>
                      <w:p w:rsidR="00D31199" w:rsidRPr="00825751" w:rsidRDefault="00D31199" w:rsidP="00AD33C2">
                        <w:pPr>
                          <w:pStyle w:val="Hlavika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31199" w:rsidRDefault="00D31199" w:rsidP="00AD33C2">
                  <w:pPr>
                    <w:pStyle w:val="Hlavika"/>
                    <w:jc w:val="center"/>
                    <w:rPr>
                      <w:color w:val="000000"/>
                    </w:rPr>
                  </w:pPr>
                </w:p>
                <w:p w:rsidR="00D31199" w:rsidRDefault="00D31199" w:rsidP="00AD33C2">
                  <w:pPr>
                    <w:rPr>
                      <w:lang w:val="en-US"/>
                    </w:rPr>
                  </w:pPr>
                </w:p>
              </w:txbxContent>
            </v:textbox>
            <w10:wrap type="through"/>
            <w10:anchorlock/>
          </v:shape>
        </w:pict>
      </w:r>
    </w:p>
    <w:p w:rsidR="005431E6" w:rsidRPr="007C2AB0" w:rsidRDefault="005431E6" w:rsidP="005431E6">
      <w:pPr>
        <w:rPr>
          <w:bCs/>
        </w:rPr>
      </w:pPr>
    </w:p>
    <w:p w:rsidR="0047704D" w:rsidRPr="005431E6" w:rsidRDefault="005431E6" w:rsidP="005431E6">
      <w:pPr>
        <w:jc w:val="center"/>
        <w:rPr>
          <w:b/>
        </w:rPr>
      </w:pPr>
      <w:r w:rsidRPr="005431E6">
        <w:rPr>
          <w:b/>
        </w:rPr>
        <w:t>SPRÁVA O ZÁKAZKE</w:t>
      </w:r>
    </w:p>
    <w:p w:rsidR="005431E6" w:rsidRDefault="005431E6" w:rsidP="005431E6">
      <w:pPr>
        <w:jc w:val="center"/>
      </w:pPr>
      <w:r>
        <w:t>Podľa §21 ods.2 zákona 25/2006 Z.z. o verejnom obstarávaní a o zmene a doplnení niektorých zákonov v znení neskorších predpisov (ďalej len zákon)</w:t>
      </w:r>
    </w:p>
    <w:p w:rsidR="005431E6" w:rsidRDefault="005431E6" w:rsidP="005431E6">
      <w:pPr>
        <w:jc w:val="center"/>
      </w:pPr>
    </w:p>
    <w:p w:rsidR="005431E6" w:rsidRPr="005431E6" w:rsidRDefault="005431E6" w:rsidP="005431E6">
      <w:pPr>
        <w:rPr>
          <w:b/>
        </w:rPr>
      </w:pPr>
      <w:r w:rsidRPr="005431E6">
        <w:rPr>
          <w:b/>
        </w:rPr>
        <w:t>1. Identifikácia verejného obstarávateľa:</w:t>
      </w:r>
    </w:p>
    <w:p w:rsidR="005431E6" w:rsidRDefault="005431E6" w:rsidP="005431E6"/>
    <w:p w:rsidR="005431E6" w:rsidRDefault="005431E6" w:rsidP="005431E6">
      <w:pPr>
        <w:tabs>
          <w:tab w:val="left" w:pos="2835"/>
        </w:tabs>
      </w:pPr>
      <w:r>
        <w:t>Názov:</w:t>
      </w:r>
      <w:r>
        <w:tab/>
        <w:t>Ústredie práce, sociálnych vecí a rodiny</w:t>
      </w:r>
    </w:p>
    <w:p w:rsidR="005431E6" w:rsidRDefault="005431E6" w:rsidP="005431E6">
      <w:pPr>
        <w:tabs>
          <w:tab w:val="left" w:pos="2835"/>
        </w:tabs>
      </w:pPr>
      <w:r>
        <w:t>Sídlo:</w:t>
      </w:r>
      <w:r>
        <w:tab/>
        <w:t>Špitálska 8, 812 67  Bratislava</w:t>
      </w:r>
    </w:p>
    <w:p w:rsidR="005431E6" w:rsidRDefault="005431E6" w:rsidP="005431E6">
      <w:pPr>
        <w:tabs>
          <w:tab w:val="left" w:pos="2835"/>
        </w:tabs>
      </w:pPr>
      <w:r>
        <w:t>IČO:</w:t>
      </w:r>
      <w:r>
        <w:tab/>
        <w:t>307 94 536</w:t>
      </w:r>
    </w:p>
    <w:p w:rsidR="005431E6" w:rsidRDefault="005431E6" w:rsidP="005431E6">
      <w:pPr>
        <w:tabs>
          <w:tab w:val="left" w:pos="2835"/>
        </w:tabs>
      </w:pPr>
      <w:r>
        <w:t>DIČ:</w:t>
      </w:r>
      <w:r>
        <w:tab/>
        <w:t>2021777780</w:t>
      </w:r>
    </w:p>
    <w:p w:rsidR="005431E6" w:rsidRDefault="005431E6" w:rsidP="005431E6">
      <w:pPr>
        <w:tabs>
          <w:tab w:val="left" w:pos="2835"/>
        </w:tabs>
      </w:pPr>
      <w:r>
        <w:t>Zastúpený:</w:t>
      </w:r>
      <w:r>
        <w:tab/>
        <w:t>Ing. Marián Valentovič, generálny riaditeľ</w:t>
      </w:r>
    </w:p>
    <w:p w:rsidR="005431E6" w:rsidRDefault="005431E6" w:rsidP="005431E6">
      <w:pPr>
        <w:tabs>
          <w:tab w:val="left" w:pos="2835"/>
        </w:tabs>
      </w:pPr>
      <w:r>
        <w:t>Bankové spojenie:</w:t>
      </w:r>
      <w:r>
        <w:tab/>
        <w:t>Štátna pokladnica</w:t>
      </w:r>
    </w:p>
    <w:p w:rsidR="005431E6" w:rsidRDefault="005431E6" w:rsidP="005431E6">
      <w:pPr>
        <w:tabs>
          <w:tab w:val="left" w:pos="2835"/>
        </w:tabs>
      </w:pPr>
      <w:r>
        <w:t>Číslo účtu:</w:t>
      </w:r>
      <w:r>
        <w:tab/>
        <w:t>7000136567/8180</w:t>
      </w:r>
    </w:p>
    <w:p w:rsidR="005431E6" w:rsidRDefault="005431E6" w:rsidP="006E1457">
      <w:pPr>
        <w:tabs>
          <w:tab w:val="left" w:pos="2835"/>
          <w:tab w:val="left" w:pos="6804"/>
        </w:tabs>
      </w:pPr>
      <w:r>
        <w:t>Kontaktná osoba:</w:t>
      </w:r>
      <w:r>
        <w:tab/>
      </w:r>
      <w:r w:rsidR="00DB58F1">
        <w:t>Radoslav Drobný</w:t>
      </w:r>
    </w:p>
    <w:p w:rsidR="006E1457" w:rsidRDefault="008728EF" w:rsidP="006E1457">
      <w:pPr>
        <w:tabs>
          <w:tab w:val="left" w:pos="2835"/>
          <w:tab w:val="left" w:pos="6804"/>
        </w:tabs>
      </w:pPr>
      <w:r>
        <w:t>Telefón:</w:t>
      </w:r>
      <w:r>
        <w:tab/>
      </w:r>
      <w:r w:rsidR="00DB58F1">
        <w:t>0917 558 404</w:t>
      </w:r>
      <w:r w:rsidR="006E1457">
        <w:tab/>
      </w:r>
    </w:p>
    <w:p w:rsidR="006E1457" w:rsidRDefault="006E1457" w:rsidP="006E1457">
      <w:pPr>
        <w:tabs>
          <w:tab w:val="left" w:pos="2835"/>
          <w:tab w:val="left" w:pos="6804"/>
        </w:tabs>
      </w:pPr>
      <w:r>
        <w:t>Elektronická pošta:</w:t>
      </w:r>
      <w:r>
        <w:tab/>
      </w:r>
      <w:r w:rsidR="00DB58F1">
        <w:t>drobny</w:t>
      </w:r>
      <w:r w:rsidR="008728EF" w:rsidRPr="00AD33C2">
        <w:t>@visions.cc</w:t>
      </w:r>
    </w:p>
    <w:p w:rsidR="006E1457" w:rsidRDefault="006E1457" w:rsidP="006E1457">
      <w:pPr>
        <w:tabs>
          <w:tab w:val="left" w:pos="2835"/>
          <w:tab w:val="left" w:pos="6804"/>
        </w:tabs>
      </w:pPr>
      <w:r>
        <w:t>Internetová adresa:</w:t>
      </w:r>
      <w:r>
        <w:tab/>
      </w:r>
      <w:r w:rsidRPr="00AD33C2">
        <w:t>www.upsvar.sk</w:t>
      </w:r>
    </w:p>
    <w:p w:rsidR="006E1457" w:rsidRDefault="006E1457" w:rsidP="006E1457">
      <w:pPr>
        <w:tabs>
          <w:tab w:val="left" w:pos="2835"/>
          <w:tab w:val="left" w:pos="6804"/>
        </w:tabs>
      </w:pPr>
    </w:p>
    <w:p w:rsidR="006E1457" w:rsidRDefault="006E1457" w:rsidP="006E1457">
      <w:pPr>
        <w:tabs>
          <w:tab w:val="left" w:pos="2835"/>
          <w:tab w:val="left" w:pos="6804"/>
        </w:tabs>
      </w:pPr>
      <w:r>
        <w:t xml:space="preserve">Ústredie práce, sociálnych vecí a rodiny je verejný obstarávateľ podľa §6 ods. 1 písm. </w:t>
      </w:r>
      <w:r w:rsidR="001B4E70">
        <w:t>d</w:t>
      </w:r>
      <w:r w:rsidR="008728EF">
        <w:t>)</w:t>
      </w:r>
      <w:r>
        <w:t> zákona</w:t>
      </w:r>
      <w:r w:rsidR="008728EF">
        <w:t xml:space="preserve"> o verejnom obstarávaní</w:t>
      </w:r>
      <w:r>
        <w:t>.</w:t>
      </w:r>
    </w:p>
    <w:p w:rsidR="006E1457" w:rsidRDefault="006E1457" w:rsidP="006E1457">
      <w:pPr>
        <w:tabs>
          <w:tab w:val="left" w:pos="2835"/>
          <w:tab w:val="left" w:pos="6804"/>
        </w:tabs>
      </w:pPr>
    </w:p>
    <w:p w:rsidR="006E1457" w:rsidRPr="00C16791" w:rsidRDefault="00C16791" w:rsidP="006E1457">
      <w:pPr>
        <w:tabs>
          <w:tab w:val="left" w:pos="2835"/>
          <w:tab w:val="left" w:pos="6804"/>
        </w:tabs>
        <w:rPr>
          <w:b/>
        </w:rPr>
      </w:pPr>
      <w:r w:rsidRPr="00C16791">
        <w:rPr>
          <w:b/>
        </w:rPr>
        <w:t>2. Predmet zákazky:</w:t>
      </w:r>
    </w:p>
    <w:p w:rsidR="00C16791" w:rsidRDefault="00C16791" w:rsidP="006E1457">
      <w:pPr>
        <w:tabs>
          <w:tab w:val="left" w:pos="2835"/>
          <w:tab w:val="left" w:pos="6804"/>
        </w:tabs>
      </w:pPr>
    </w:p>
    <w:p w:rsidR="00C16791" w:rsidRDefault="00C16791" w:rsidP="004F37AC">
      <w:pPr>
        <w:tabs>
          <w:tab w:val="left" w:pos="2835"/>
          <w:tab w:val="left" w:pos="6804"/>
        </w:tabs>
        <w:rPr>
          <w:b/>
        </w:rPr>
      </w:pPr>
      <w:r>
        <w:t xml:space="preserve">Zákazka na </w:t>
      </w:r>
      <w:r w:rsidR="00053F24">
        <w:t>poskytnutie služby</w:t>
      </w:r>
      <w:r>
        <w:t xml:space="preserve">: </w:t>
      </w:r>
      <w:r w:rsidRPr="00C16791">
        <w:rPr>
          <w:b/>
        </w:rPr>
        <w:t>„</w:t>
      </w:r>
      <w:r w:rsidR="00DB58F1" w:rsidRPr="00DB58F1">
        <w:rPr>
          <w:b/>
        </w:rPr>
        <w:t>Systém vyhodnocovania efektívnosti a účinnosti AOTP</w:t>
      </w:r>
      <w:r w:rsidRPr="00C16791">
        <w:rPr>
          <w:b/>
        </w:rPr>
        <w:t>“</w:t>
      </w:r>
    </w:p>
    <w:p w:rsidR="00C16791" w:rsidRDefault="00C16791" w:rsidP="006E1457">
      <w:pPr>
        <w:tabs>
          <w:tab w:val="left" w:pos="2835"/>
          <w:tab w:val="left" w:pos="6804"/>
        </w:tabs>
        <w:rPr>
          <w:b/>
        </w:rPr>
      </w:pPr>
    </w:p>
    <w:p w:rsidR="00C16791" w:rsidRPr="00CE3E9C" w:rsidRDefault="00C16791" w:rsidP="006E1457">
      <w:pPr>
        <w:tabs>
          <w:tab w:val="left" w:pos="2835"/>
          <w:tab w:val="left" w:pos="6804"/>
        </w:tabs>
      </w:pPr>
      <w:r w:rsidRPr="00CE3E9C">
        <w:t>Predpokladaná hodnota zákazky</w:t>
      </w:r>
      <w:r w:rsidR="00D31199">
        <w:t>:</w:t>
      </w:r>
      <w:r w:rsidR="00D31199" w:rsidRPr="00D31199">
        <w:rPr>
          <w:b/>
        </w:rPr>
        <w:t xml:space="preserve"> 805.000,00</w:t>
      </w:r>
      <w:r w:rsidR="001B4E70">
        <w:rPr>
          <w:b/>
        </w:rPr>
        <w:t xml:space="preserve"> EUR bez DPH</w:t>
      </w:r>
    </w:p>
    <w:p w:rsidR="00C16791" w:rsidRDefault="00C16791" w:rsidP="006E1457">
      <w:pPr>
        <w:tabs>
          <w:tab w:val="left" w:pos="2835"/>
          <w:tab w:val="left" w:pos="6804"/>
        </w:tabs>
      </w:pPr>
    </w:p>
    <w:p w:rsidR="00C16791" w:rsidRDefault="00C16791" w:rsidP="006E1457">
      <w:pPr>
        <w:tabs>
          <w:tab w:val="left" w:pos="2835"/>
          <w:tab w:val="left" w:pos="6804"/>
        </w:tabs>
      </w:pPr>
      <w:r>
        <w:t xml:space="preserve">Postup zadávania zákazky: </w:t>
      </w:r>
      <w:r w:rsidR="00D31199">
        <w:rPr>
          <w:b/>
        </w:rPr>
        <w:t>užšia súťaž</w:t>
      </w:r>
    </w:p>
    <w:p w:rsidR="00C16791" w:rsidRDefault="00C16791" w:rsidP="006E1457">
      <w:pPr>
        <w:tabs>
          <w:tab w:val="left" w:pos="2835"/>
          <w:tab w:val="left" w:pos="6804"/>
        </w:tabs>
      </w:pPr>
    </w:p>
    <w:p w:rsidR="00C16791" w:rsidRPr="00C16791" w:rsidRDefault="00C16791" w:rsidP="006E1457">
      <w:pPr>
        <w:tabs>
          <w:tab w:val="left" w:pos="2835"/>
          <w:tab w:val="left" w:pos="6804"/>
        </w:tabs>
        <w:rPr>
          <w:b/>
        </w:rPr>
      </w:pPr>
      <w:r w:rsidRPr="00C16791">
        <w:rPr>
          <w:b/>
        </w:rPr>
        <w:t>3. Vyhlásenie verejného obstarávania:</w:t>
      </w:r>
    </w:p>
    <w:p w:rsidR="00C16791" w:rsidRDefault="00C16791" w:rsidP="006E1457">
      <w:pPr>
        <w:tabs>
          <w:tab w:val="left" w:pos="2835"/>
          <w:tab w:val="left" w:pos="6804"/>
        </w:tabs>
      </w:pPr>
    </w:p>
    <w:p w:rsidR="00C16791" w:rsidRPr="00D31199" w:rsidRDefault="004F37AC" w:rsidP="00D31199">
      <w:pPr>
        <w:tabs>
          <w:tab w:val="left" w:pos="2835"/>
          <w:tab w:val="left" w:pos="6804"/>
        </w:tabs>
        <w:rPr>
          <w:lang w:val="en-US"/>
        </w:rPr>
      </w:pPr>
      <w:r>
        <w:t>O</w:t>
      </w:r>
      <w:r w:rsidRPr="004F37AC">
        <w:t>známenie o</w:t>
      </w:r>
      <w:r w:rsidR="00D31199">
        <w:t xml:space="preserve"> vyhlásení VO zaslané dňa 29.6.2013, publikované vo vestníku VO č. 129/2013 dňa 3.7.2013 pod značkou </w:t>
      </w:r>
      <w:r w:rsidR="00D31199" w:rsidRPr="00D31199">
        <w:t xml:space="preserve">11689 - MUS </w:t>
      </w:r>
      <w:r w:rsidR="00D31199">
        <w:t xml:space="preserve">a vo vestníku EU dňa 3.7.2013 pod značkou </w:t>
      </w:r>
      <w:r w:rsidR="00D31199" w:rsidRPr="00D31199">
        <w:rPr>
          <w:bCs/>
          <w:lang w:val="en-US"/>
        </w:rPr>
        <w:t>2013/S 127-218599</w:t>
      </w:r>
      <w:r w:rsidR="00D31199">
        <w:rPr>
          <w:bCs/>
          <w:lang w:val="en-US"/>
        </w:rPr>
        <w:t>.</w:t>
      </w:r>
    </w:p>
    <w:p w:rsidR="00C16791" w:rsidRDefault="00C16791" w:rsidP="006E1457">
      <w:pPr>
        <w:tabs>
          <w:tab w:val="left" w:pos="2835"/>
          <w:tab w:val="left" w:pos="6804"/>
        </w:tabs>
      </w:pPr>
    </w:p>
    <w:p w:rsidR="00C16791" w:rsidRPr="00C16791" w:rsidRDefault="00C16791" w:rsidP="006E1457">
      <w:pPr>
        <w:tabs>
          <w:tab w:val="left" w:pos="2835"/>
          <w:tab w:val="left" w:pos="6804"/>
        </w:tabs>
        <w:rPr>
          <w:b/>
        </w:rPr>
      </w:pPr>
      <w:r w:rsidRPr="00C16791">
        <w:rPr>
          <w:b/>
        </w:rPr>
        <w:t>4. Priebeh verejného obstarávania:</w:t>
      </w:r>
    </w:p>
    <w:p w:rsidR="00C16791" w:rsidRDefault="00C16791" w:rsidP="006E1457">
      <w:pPr>
        <w:tabs>
          <w:tab w:val="left" w:pos="2835"/>
          <w:tab w:val="left" w:pos="6804"/>
        </w:tabs>
      </w:pPr>
    </w:p>
    <w:p w:rsidR="00C16791" w:rsidRDefault="00C16791" w:rsidP="006E1457">
      <w:pPr>
        <w:tabs>
          <w:tab w:val="left" w:pos="2835"/>
          <w:tab w:val="left" w:pos="6804"/>
        </w:tabs>
      </w:pPr>
      <w:r>
        <w:t xml:space="preserve">Počet záujemcov, </w:t>
      </w:r>
      <w:r w:rsidR="00D31199">
        <w:t>ktorí predložili žiadosť o účasť: 4</w:t>
      </w:r>
    </w:p>
    <w:p w:rsidR="00C16791" w:rsidRDefault="00D31199" w:rsidP="006E1457">
      <w:pPr>
        <w:tabs>
          <w:tab w:val="left" w:pos="2835"/>
          <w:tab w:val="left" w:pos="6804"/>
        </w:tabs>
      </w:pPr>
      <w:r>
        <w:t>Počet záujemcov, vylúčených po vyhodnotení podmienok účast</w:t>
      </w:r>
      <w:r w:rsidR="00C16791">
        <w:t xml:space="preserve">: </w:t>
      </w:r>
      <w:r>
        <w:t>3</w:t>
      </w:r>
    </w:p>
    <w:p w:rsidR="00D31199" w:rsidRDefault="00D31199" w:rsidP="006E1457">
      <w:pPr>
        <w:tabs>
          <w:tab w:val="left" w:pos="2835"/>
          <w:tab w:val="left" w:pos="6804"/>
        </w:tabs>
      </w:pPr>
      <w:r>
        <w:t>Počet záujemcov, vyzvaných na predloženie ponuky: 1</w:t>
      </w:r>
    </w:p>
    <w:p w:rsidR="00D31199" w:rsidRDefault="00D31199" w:rsidP="006E1457">
      <w:pPr>
        <w:tabs>
          <w:tab w:val="left" w:pos="2835"/>
          <w:tab w:val="left" w:pos="6804"/>
        </w:tabs>
      </w:pPr>
      <w:r>
        <w:t>Počet uchádzačov, ktorí predložili ponuku: 1</w:t>
      </w:r>
    </w:p>
    <w:p w:rsidR="00D31199" w:rsidRDefault="00D31199" w:rsidP="006E1457">
      <w:pPr>
        <w:tabs>
          <w:tab w:val="left" w:pos="2835"/>
          <w:tab w:val="left" w:pos="6804"/>
        </w:tabs>
      </w:pPr>
      <w:r>
        <w:t>Počet uchádzačov, vylúčených po predložení ponuky: 0</w:t>
      </w:r>
    </w:p>
    <w:p w:rsidR="00C16791" w:rsidRDefault="00C16791" w:rsidP="006E1457">
      <w:pPr>
        <w:tabs>
          <w:tab w:val="left" w:pos="2835"/>
          <w:tab w:val="left" w:pos="6804"/>
        </w:tabs>
      </w:pPr>
    </w:p>
    <w:p w:rsidR="00D50942" w:rsidRDefault="00D5094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16791" w:rsidRDefault="00C16791" w:rsidP="006E1457">
      <w:pPr>
        <w:tabs>
          <w:tab w:val="left" w:pos="2835"/>
          <w:tab w:val="left" w:pos="6804"/>
        </w:tabs>
        <w:rPr>
          <w:b/>
        </w:rPr>
      </w:pPr>
      <w:r w:rsidRPr="00C16791">
        <w:rPr>
          <w:b/>
        </w:rPr>
        <w:lastRenderedPageBreak/>
        <w:t xml:space="preserve">Identifikácia </w:t>
      </w:r>
      <w:r w:rsidR="00D31199">
        <w:rPr>
          <w:b/>
        </w:rPr>
        <w:t>záujemcov</w:t>
      </w:r>
      <w:r w:rsidRPr="00C16791">
        <w:rPr>
          <w:b/>
        </w:rPr>
        <w:t xml:space="preserve">, ktorý predložili </w:t>
      </w:r>
      <w:r w:rsidR="00D31199">
        <w:rPr>
          <w:b/>
        </w:rPr>
        <w:t>žiadosť o účasť</w:t>
      </w:r>
      <w:r w:rsidRPr="00C16791">
        <w:rPr>
          <w:b/>
        </w:rPr>
        <w:t>:</w:t>
      </w:r>
    </w:p>
    <w:p w:rsidR="00D50942" w:rsidRPr="00C16791" w:rsidRDefault="00D50942" w:rsidP="006E1457">
      <w:pPr>
        <w:tabs>
          <w:tab w:val="left" w:pos="2835"/>
          <w:tab w:val="left" w:pos="6804"/>
        </w:tabs>
        <w:rPr>
          <w:b/>
        </w:rPr>
      </w:pPr>
    </w:p>
    <w:p w:rsidR="00D31199" w:rsidRDefault="00D31199" w:rsidP="00D31199">
      <w:pPr>
        <w:tabs>
          <w:tab w:val="left" w:pos="2835"/>
          <w:tab w:val="left" w:pos="6804"/>
        </w:tabs>
      </w:pPr>
      <w:r>
        <w:t>PosAm, spol.s.r.o.</w:t>
      </w:r>
    </w:p>
    <w:p w:rsidR="00D31199" w:rsidRDefault="00D31199" w:rsidP="00D31199">
      <w:pPr>
        <w:tabs>
          <w:tab w:val="left" w:pos="2835"/>
          <w:tab w:val="left" w:pos="6804"/>
        </w:tabs>
      </w:pPr>
      <w:r>
        <w:t>Odborárska 21, 831 02 Bratislava</w:t>
      </w:r>
    </w:p>
    <w:p w:rsidR="00D31199" w:rsidRDefault="00D31199" w:rsidP="00D31199">
      <w:pPr>
        <w:tabs>
          <w:tab w:val="left" w:pos="2835"/>
          <w:tab w:val="left" w:pos="6804"/>
        </w:tabs>
      </w:pPr>
    </w:p>
    <w:p w:rsidR="00D31199" w:rsidRDefault="00D31199" w:rsidP="00D31199">
      <w:pPr>
        <w:tabs>
          <w:tab w:val="left" w:pos="2835"/>
          <w:tab w:val="left" w:pos="6804"/>
        </w:tabs>
      </w:pPr>
      <w:r>
        <w:t>DATALAN, a.s.</w:t>
      </w:r>
    </w:p>
    <w:p w:rsidR="00D31199" w:rsidRDefault="00D31199" w:rsidP="00D31199">
      <w:pPr>
        <w:tabs>
          <w:tab w:val="left" w:pos="2835"/>
          <w:tab w:val="left" w:pos="6804"/>
        </w:tabs>
      </w:pPr>
      <w:r>
        <w:t>Galvaniho 17/A, 821 04 Bratislava</w:t>
      </w:r>
    </w:p>
    <w:p w:rsidR="00D31199" w:rsidRDefault="00D31199" w:rsidP="00D31199">
      <w:pPr>
        <w:tabs>
          <w:tab w:val="left" w:pos="2835"/>
          <w:tab w:val="left" w:pos="6804"/>
        </w:tabs>
      </w:pPr>
    </w:p>
    <w:p w:rsidR="00D31199" w:rsidRDefault="00D31199" w:rsidP="00D31199">
      <w:pPr>
        <w:tabs>
          <w:tab w:val="left" w:pos="2835"/>
          <w:tab w:val="left" w:pos="6804"/>
        </w:tabs>
      </w:pPr>
      <w:r>
        <w:t>Softec, s.r.o.</w:t>
      </w:r>
    </w:p>
    <w:p w:rsidR="00D31199" w:rsidRDefault="00D31199" w:rsidP="00D31199">
      <w:pPr>
        <w:tabs>
          <w:tab w:val="left" w:pos="2835"/>
          <w:tab w:val="left" w:pos="6804"/>
        </w:tabs>
      </w:pPr>
      <w:r>
        <w:t>Jarošova 1, 821 03 Bratislava</w:t>
      </w:r>
    </w:p>
    <w:p w:rsidR="00D31199" w:rsidRDefault="00D31199" w:rsidP="00D31199">
      <w:pPr>
        <w:tabs>
          <w:tab w:val="left" w:pos="2835"/>
          <w:tab w:val="left" w:pos="6804"/>
        </w:tabs>
      </w:pPr>
    </w:p>
    <w:p w:rsidR="00D31199" w:rsidRDefault="00D31199" w:rsidP="00D31199">
      <w:pPr>
        <w:tabs>
          <w:tab w:val="left" w:pos="2835"/>
          <w:tab w:val="left" w:pos="6804"/>
        </w:tabs>
      </w:pPr>
      <w:r>
        <w:t>Star EU, a.s.</w:t>
      </w:r>
    </w:p>
    <w:p w:rsidR="00D31199" w:rsidRDefault="00D31199" w:rsidP="00D31199">
      <w:pPr>
        <w:tabs>
          <w:tab w:val="left" w:pos="2835"/>
          <w:tab w:val="left" w:pos="6804"/>
        </w:tabs>
      </w:pPr>
      <w:r>
        <w:t xml:space="preserve">Vlčkova 51, 811 04 Bratislava </w:t>
      </w:r>
    </w:p>
    <w:p w:rsidR="00D31199" w:rsidRDefault="00D31199" w:rsidP="00D31199">
      <w:pPr>
        <w:tabs>
          <w:tab w:val="left" w:pos="2835"/>
          <w:tab w:val="left" w:pos="6804"/>
        </w:tabs>
      </w:pPr>
    </w:p>
    <w:p w:rsidR="00D50942" w:rsidRDefault="00D50942" w:rsidP="00FE3D98">
      <w:pPr>
        <w:tabs>
          <w:tab w:val="left" w:pos="2835"/>
          <w:tab w:val="left" w:pos="6804"/>
        </w:tabs>
        <w:rPr>
          <w:b/>
        </w:rPr>
      </w:pPr>
      <w:r>
        <w:rPr>
          <w:b/>
        </w:rPr>
        <w:t>Identifikácia vylúčených záujemcov:</w:t>
      </w:r>
    </w:p>
    <w:p w:rsidR="00D50942" w:rsidRDefault="00D50942" w:rsidP="00FE3D98">
      <w:pPr>
        <w:tabs>
          <w:tab w:val="left" w:pos="2835"/>
          <w:tab w:val="left" w:pos="6804"/>
        </w:tabs>
        <w:rPr>
          <w:b/>
        </w:rPr>
      </w:pPr>
    </w:p>
    <w:p w:rsidR="00D50942" w:rsidRDefault="00D50942" w:rsidP="00D50942">
      <w:pPr>
        <w:tabs>
          <w:tab w:val="left" w:pos="2835"/>
          <w:tab w:val="left" w:pos="6804"/>
        </w:tabs>
      </w:pPr>
      <w:r>
        <w:t>PosAm, spol.s.r.o.</w:t>
      </w:r>
    </w:p>
    <w:p w:rsidR="00D50942" w:rsidRDefault="00D50942" w:rsidP="00D50942">
      <w:pPr>
        <w:tabs>
          <w:tab w:val="left" w:pos="2835"/>
          <w:tab w:val="left" w:pos="6804"/>
        </w:tabs>
      </w:pPr>
      <w:r>
        <w:t>Odborárska 21, 831 02 Bratislava</w:t>
      </w:r>
    </w:p>
    <w:p w:rsidR="00D50942" w:rsidRDefault="00D50942" w:rsidP="00D50942">
      <w:pPr>
        <w:tabs>
          <w:tab w:val="left" w:pos="2835"/>
          <w:tab w:val="left" w:pos="6804"/>
        </w:tabs>
      </w:pPr>
    </w:p>
    <w:p w:rsidR="00D50942" w:rsidRDefault="00D50942" w:rsidP="00D50942">
      <w:pPr>
        <w:tabs>
          <w:tab w:val="left" w:pos="2835"/>
          <w:tab w:val="left" w:pos="6804"/>
        </w:tabs>
      </w:pPr>
      <w:r>
        <w:t>DATALAN, a.s.</w:t>
      </w:r>
    </w:p>
    <w:p w:rsidR="00D50942" w:rsidRDefault="00D50942" w:rsidP="00D50942">
      <w:pPr>
        <w:tabs>
          <w:tab w:val="left" w:pos="2835"/>
          <w:tab w:val="left" w:pos="6804"/>
        </w:tabs>
      </w:pPr>
      <w:r>
        <w:t>Galvaniho 17/A, 821 04 Bratislava</w:t>
      </w:r>
    </w:p>
    <w:p w:rsidR="00D50942" w:rsidRDefault="00D50942" w:rsidP="00D50942">
      <w:pPr>
        <w:tabs>
          <w:tab w:val="left" w:pos="2835"/>
          <w:tab w:val="left" w:pos="6804"/>
        </w:tabs>
      </w:pPr>
    </w:p>
    <w:p w:rsidR="00D50942" w:rsidRDefault="00D50942" w:rsidP="00D50942">
      <w:pPr>
        <w:tabs>
          <w:tab w:val="left" w:pos="2835"/>
          <w:tab w:val="left" w:pos="6804"/>
        </w:tabs>
      </w:pPr>
      <w:r>
        <w:t>Softec, s.r.o.</w:t>
      </w:r>
    </w:p>
    <w:p w:rsidR="00D50942" w:rsidRPr="00D50942" w:rsidRDefault="00D50942" w:rsidP="00FE3D98">
      <w:pPr>
        <w:tabs>
          <w:tab w:val="left" w:pos="2835"/>
          <w:tab w:val="left" w:pos="6804"/>
        </w:tabs>
      </w:pPr>
      <w:r>
        <w:t>Jarošova 1, 821 03 Bratislava</w:t>
      </w:r>
    </w:p>
    <w:p w:rsidR="00D50942" w:rsidRDefault="00D50942" w:rsidP="00FE3D98">
      <w:pPr>
        <w:tabs>
          <w:tab w:val="left" w:pos="2835"/>
          <w:tab w:val="left" w:pos="6804"/>
        </w:tabs>
        <w:rPr>
          <w:b/>
        </w:rPr>
      </w:pPr>
    </w:p>
    <w:p w:rsidR="00FE3D98" w:rsidRPr="00C16791" w:rsidRDefault="00FE3D98" w:rsidP="00FE3D98">
      <w:pPr>
        <w:tabs>
          <w:tab w:val="left" w:pos="2835"/>
          <w:tab w:val="left" w:pos="6804"/>
        </w:tabs>
        <w:rPr>
          <w:b/>
        </w:rPr>
      </w:pPr>
      <w:r w:rsidRPr="00C16791">
        <w:rPr>
          <w:b/>
        </w:rPr>
        <w:t xml:space="preserve">Identifikácia </w:t>
      </w:r>
      <w:r>
        <w:rPr>
          <w:b/>
        </w:rPr>
        <w:t>uchádzača, ktorý predložilponuku</w:t>
      </w:r>
      <w:r w:rsidRPr="00C16791">
        <w:rPr>
          <w:b/>
        </w:rPr>
        <w:t>:</w:t>
      </w:r>
    </w:p>
    <w:p w:rsidR="00FE3D98" w:rsidRDefault="00FE3D98" w:rsidP="00D31199">
      <w:pPr>
        <w:tabs>
          <w:tab w:val="left" w:pos="2835"/>
          <w:tab w:val="left" w:pos="6804"/>
        </w:tabs>
      </w:pPr>
    </w:p>
    <w:p w:rsidR="00FE3D98" w:rsidRDefault="00FE3D98" w:rsidP="00FE3D98">
      <w:pPr>
        <w:tabs>
          <w:tab w:val="left" w:pos="2835"/>
          <w:tab w:val="left" w:pos="6804"/>
        </w:tabs>
      </w:pPr>
      <w:r>
        <w:t>Star EU, a.s.</w:t>
      </w:r>
    </w:p>
    <w:p w:rsidR="00FE3D98" w:rsidRDefault="00FE3D98" w:rsidP="00FE3D98">
      <w:pPr>
        <w:tabs>
          <w:tab w:val="left" w:pos="2835"/>
          <w:tab w:val="left" w:pos="6804"/>
        </w:tabs>
      </w:pPr>
      <w:r>
        <w:t xml:space="preserve">Vlčkova 51, 811 04 Bratislava </w:t>
      </w:r>
    </w:p>
    <w:p w:rsidR="00C16791" w:rsidRDefault="00C16791" w:rsidP="006E1457">
      <w:pPr>
        <w:tabs>
          <w:tab w:val="left" w:pos="2835"/>
          <w:tab w:val="left" w:pos="6804"/>
        </w:tabs>
      </w:pPr>
    </w:p>
    <w:p w:rsidR="00C16791" w:rsidRPr="00C16791" w:rsidRDefault="00C16791" w:rsidP="006E1457">
      <w:pPr>
        <w:tabs>
          <w:tab w:val="left" w:pos="2835"/>
          <w:tab w:val="left" w:pos="6804"/>
        </w:tabs>
        <w:rPr>
          <w:b/>
        </w:rPr>
      </w:pPr>
      <w:r w:rsidRPr="00C16791">
        <w:rPr>
          <w:b/>
        </w:rPr>
        <w:t>5. Identifikácia úspešného uchádzača</w:t>
      </w:r>
    </w:p>
    <w:p w:rsidR="00C16791" w:rsidRDefault="00C16791" w:rsidP="006E1457">
      <w:pPr>
        <w:tabs>
          <w:tab w:val="left" w:pos="2835"/>
          <w:tab w:val="left" w:pos="6804"/>
        </w:tabs>
      </w:pPr>
    </w:p>
    <w:p w:rsidR="00FE3D98" w:rsidRDefault="00FE3D98" w:rsidP="00FE3D98">
      <w:pPr>
        <w:tabs>
          <w:tab w:val="left" w:pos="2835"/>
          <w:tab w:val="left" w:pos="6804"/>
        </w:tabs>
      </w:pPr>
      <w:r>
        <w:t>Star EU, a.s.</w:t>
      </w:r>
    </w:p>
    <w:p w:rsidR="00FE3D98" w:rsidRDefault="00FE3D98" w:rsidP="00FE3D98">
      <w:pPr>
        <w:tabs>
          <w:tab w:val="left" w:pos="2835"/>
          <w:tab w:val="left" w:pos="6804"/>
        </w:tabs>
      </w:pPr>
      <w:r>
        <w:t xml:space="preserve">Vlčkova 51, 811 04 Bratislava </w:t>
      </w:r>
    </w:p>
    <w:p w:rsidR="00C16791" w:rsidRDefault="00C16791" w:rsidP="00C16791">
      <w:pPr>
        <w:tabs>
          <w:tab w:val="left" w:pos="2835"/>
          <w:tab w:val="left" w:pos="6804"/>
        </w:tabs>
      </w:pPr>
    </w:p>
    <w:p w:rsidR="00C16791" w:rsidRDefault="00D50942" w:rsidP="00C16791">
      <w:pPr>
        <w:tabs>
          <w:tab w:val="left" w:pos="2835"/>
          <w:tab w:val="left" w:pos="6804"/>
        </w:tabs>
      </w:pPr>
      <w:r>
        <w:t>Návrh na plnenie súťažných kritérií: celková cena za predmet zákazky 944.070,00 EUR vrátane DPH</w:t>
      </w:r>
    </w:p>
    <w:p w:rsidR="00D50942" w:rsidRDefault="00D50942" w:rsidP="00C16791">
      <w:pPr>
        <w:tabs>
          <w:tab w:val="left" w:pos="2835"/>
          <w:tab w:val="left" w:pos="6804"/>
        </w:tabs>
      </w:pPr>
    </w:p>
    <w:p w:rsidR="00C16791" w:rsidRDefault="00C16791" w:rsidP="00D50942">
      <w:pPr>
        <w:tabs>
          <w:tab w:val="left" w:pos="2835"/>
          <w:tab w:val="left" w:pos="6804"/>
        </w:tabs>
        <w:jc w:val="both"/>
      </w:pPr>
      <w:r>
        <w:t xml:space="preserve">Verejný obstarávateľ vybral ponuku úspešného uchádzača na základe </w:t>
      </w:r>
      <w:r w:rsidR="00FE3D98">
        <w:t>kritérií pre vyhodnotenie ponúk</w:t>
      </w:r>
      <w:r>
        <w:t>. Uchádzač splnil všetky podmienky účasti stanovené verejným obstarávateľom</w:t>
      </w:r>
      <w:r w:rsidR="00FE3D98">
        <w:t xml:space="preserve"> a predložil platnú ponuku na predmet zákazky</w:t>
      </w:r>
      <w:r>
        <w:t>.</w:t>
      </w:r>
    </w:p>
    <w:p w:rsidR="00C16791" w:rsidRDefault="00C16791" w:rsidP="00C16791">
      <w:pPr>
        <w:tabs>
          <w:tab w:val="left" w:pos="2835"/>
          <w:tab w:val="left" w:pos="6804"/>
        </w:tabs>
      </w:pPr>
    </w:p>
    <w:p w:rsidR="00C16791" w:rsidRDefault="00C16791" w:rsidP="00C16791">
      <w:pPr>
        <w:tabs>
          <w:tab w:val="left" w:pos="2835"/>
          <w:tab w:val="left" w:pos="6804"/>
        </w:tabs>
      </w:pPr>
      <w:r>
        <w:t>Úspešný uchádza</w:t>
      </w:r>
      <w:r w:rsidR="00E01AAF">
        <w:t xml:space="preserve">č nepredpokladá </w:t>
      </w:r>
      <w:r>
        <w:t>zadávať časť zákazky tretím osobám.</w:t>
      </w:r>
    </w:p>
    <w:p w:rsidR="00C16791" w:rsidRDefault="00C16791" w:rsidP="00C16791">
      <w:pPr>
        <w:tabs>
          <w:tab w:val="left" w:pos="2835"/>
          <w:tab w:val="left" w:pos="6804"/>
        </w:tabs>
      </w:pPr>
    </w:p>
    <w:p w:rsidR="00C16791" w:rsidRDefault="00C16791" w:rsidP="00C16791">
      <w:pPr>
        <w:tabs>
          <w:tab w:val="left" w:pos="2835"/>
          <w:tab w:val="left" w:pos="6804"/>
        </w:tabs>
      </w:pPr>
      <w:r>
        <w:t xml:space="preserve">V Bratislave dňa </w:t>
      </w:r>
      <w:r w:rsidR="00FE3D98">
        <w:t>14</w:t>
      </w:r>
      <w:r w:rsidRPr="001B4E70">
        <w:t>.</w:t>
      </w:r>
      <w:r w:rsidR="00FE3D98">
        <w:t>1</w:t>
      </w:r>
      <w:r w:rsidRPr="001B4E70">
        <w:t>.</w:t>
      </w:r>
      <w:r w:rsidR="008728EF" w:rsidRPr="001B4E70">
        <w:t>201</w:t>
      </w:r>
      <w:r w:rsidR="00FE3D98">
        <w:t>4</w:t>
      </w:r>
    </w:p>
    <w:p w:rsidR="00C16791" w:rsidRDefault="00C16791" w:rsidP="00C16791">
      <w:pPr>
        <w:tabs>
          <w:tab w:val="left" w:pos="5245"/>
        </w:tabs>
      </w:pPr>
    </w:p>
    <w:p w:rsidR="00E01AAF" w:rsidRDefault="00E01AAF" w:rsidP="00C16791">
      <w:pPr>
        <w:tabs>
          <w:tab w:val="left" w:pos="5245"/>
        </w:tabs>
      </w:pPr>
    </w:p>
    <w:p w:rsidR="00E01AAF" w:rsidRDefault="00E01AAF" w:rsidP="00C16791">
      <w:pPr>
        <w:tabs>
          <w:tab w:val="left" w:pos="5245"/>
        </w:tabs>
      </w:pPr>
    </w:p>
    <w:p w:rsidR="00E01AAF" w:rsidRDefault="00FE3D98" w:rsidP="00F02C22">
      <w:pPr>
        <w:spacing w:before="120"/>
        <w:ind w:left="4248"/>
        <w:rPr>
          <w:b/>
        </w:rPr>
      </w:pPr>
      <w:r>
        <w:rPr>
          <w:b/>
        </w:rPr>
        <w:t>Radoslav Drobný</w:t>
      </w:r>
    </w:p>
    <w:p w:rsidR="00C16791" w:rsidRPr="00C16791" w:rsidRDefault="00E01AAF" w:rsidP="00F02C22">
      <w:pPr>
        <w:ind w:left="4248"/>
      </w:pPr>
      <w:bookmarkStart w:id="0" w:name="_GoBack"/>
      <w:bookmarkEnd w:id="0"/>
      <w:r>
        <w:t xml:space="preserve">osoba </w:t>
      </w:r>
      <w:r w:rsidR="00F02C22">
        <w:t>spôsobilá pre</w:t>
      </w:r>
      <w:r>
        <w:t xml:space="preserve"> verejn</w:t>
      </w:r>
      <w:r w:rsidR="00F02C22">
        <w:t>é obstarávanie</w:t>
      </w:r>
    </w:p>
    <w:sectPr w:rsidR="00C16791" w:rsidRPr="00C16791" w:rsidSect="00F9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A1D"/>
    <w:rsid w:val="00020F36"/>
    <w:rsid w:val="00053F24"/>
    <w:rsid w:val="001B4E70"/>
    <w:rsid w:val="002659E2"/>
    <w:rsid w:val="0047704D"/>
    <w:rsid w:val="004F37AC"/>
    <w:rsid w:val="005431E6"/>
    <w:rsid w:val="006E1457"/>
    <w:rsid w:val="007529E4"/>
    <w:rsid w:val="008728EF"/>
    <w:rsid w:val="008C5A93"/>
    <w:rsid w:val="00950DE7"/>
    <w:rsid w:val="00A23A1D"/>
    <w:rsid w:val="00AD33C2"/>
    <w:rsid w:val="00B62F24"/>
    <w:rsid w:val="00C16791"/>
    <w:rsid w:val="00CE3E9C"/>
    <w:rsid w:val="00D31199"/>
    <w:rsid w:val="00D50942"/>
    <w:rsid w:val="00DB4909"/>
    <w:rsid w:val="00DB58F1"/>
    <w:rsid w:val="00E01AAF"/>
    <w:rsid w:val="00F02C22"/>
    <w:rsid w:val="00F94A07"/>
    <w:rsid w:val="00FE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145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rsid w:val="008728EF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8728E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4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728EF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8728E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szepovaan</cp:lastModifiedBy>
  <cp:revision>2</cp:revision>
  <cp:lastPrinted>2013-11-12T17:11:00Z</cp:lastPrinted>
  <dcterms:created xsi:type="dcterms:W3CDTF">2014-01-24T07:25:00Z</dcterms:created>
  <dcterms:modified xsi:type="dcterms:W3CDTF">2014-01-24T07:25:00Z</dcterms:modified>
</cp:coreProperties>
</file>